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67" w:rsidRDefault="004E4C67" w:rsidP="00957CB2">
      <w:pPr>
        <w:jc w:val="center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ΠΡΟΣΚΛΗΣΗ ΕΚΔΗΛΩΣΗΣ ΕΝΔΙΑΦΕΡΟΝΤΟΣ ΓΙΑ ΤΗΝ  ΘΡΗΣΚΕΥΤΙΚΗ ΠΑΝΗΓΥΡΗ  </w:t>
      </w:r>
      <w:r w:rsidR="0097573B">
        <w:rPr>
          <w:rFonts w:ascii="Book Antiqua" w:hAnsi="Book Antiqua"/>
          <w:b/>
          <w:bCs/>
          <w:sz w:val="20"/>
          <w:szCs w:val="20"/>
        </w:rPr>
        <w:t>ΜΕΤΑΜΟΡΦΩΣΗ ΤΟΥ ΣΩΤΗΡΟΣ</w:t>
      </w:r>
      <w:r>
        <w:rPr>
          <w:rFonts w:ascii="Book Antiqua" w:hAnsi="Book Antiqua"/>
          <w:b/>
          <w:bCs/>
          <w:sz w:val="20"/>
          <w:szCs w:val="20"/>
        </w:rPr>
        <w:t xml:space="preserve"> ΣΤΗΝ ΚΟΙΝΟΤΗΤΑ ΕΠΑΝΟΜΗΣ ΔΗΜΟΥ ΘΕΡΜΑΪΚΟΥ</w:t>
      </w:r>
    </w:p>
    <w:p w:rsidR="004E4C67" w:rsidRPr="0097573B" w:rsidRDefault="004E4C67" w:rsidP="004E4C67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Από τη Διεύθυνση Οικονομικών  Υπηρεσιών Δήμου Θερμαϊκού – Τμήμα Τοπικής Οικονομικής Ανάπτυξης ανακοινώνεται ότι </w:t>
      </w:r>
      <w:r>
        <w:rPr>
          <w:rFonts w:ascii="Book Antiqua" w:hAnsi="Book Antiqua"/>
          <w:b/>
          <w:bCs/>
          <w:sz w:val="20"/>
          <w:szCs w:val="20"/>
        </w:rPr>
        <w:t>η υποβολή των αιτήσεων ενδιαφερόμενων πωλητών</w:t>
      </w:r>
      <w:r>
        <w:rPr>
          <w:rFonts w:ascii="Book Antiqua" w:hAnsi="Book Antiqua"/>
          <w:sz w:val="20"/>
          <w:szCs w:val="20"/>
        </w:rPr>
        <w:t xml:space="preserve"> για συμμετοχή στην θρησκευτική πανήγυρη  </w:t>
      </w:r>
      <w:proofErr w:type="spellStart"/>
      <w:r>
        <w:rPr>
          <w:rFonts w:ascii="Book Antiqua" w:hAnsi="Book Antiqua"/>
          <w:sz w:val="20"/>
          <w:szCs w:val="20"/>
        </w:rPr>
        <w:t>επ΄</w:t>
      </w:r>
      <w:proofErr w:type="spellEnd"/>
      <w:r>
        <w:rPr>
          <w:rFonts w:ascii="Book Antiqua" w:hAnsi="Book Antiqua"/>
          <w:sz w:val="20"/>
          <w:szCs w:val="20"/>
        </w:rPr>
        <w:t xml:space="preserve"> ευκαιρίας εορτασμού του «</w:t>
      </w:r>
      <w:r>
        <w:rPr>
          <w:rFonts w:ascii="Book Antiqua" w:hAnsi="Book Antiqua"/>
          <w:b/>
          <w:bCs/>
          <w:sz w:val="20"/>
          <w:szCs w:val="20"/>
        </w:rPr>
        <w:t xml:space="preserve">Ιερού Ναού </w:t>
      </w:r>
      <w:r w:rsidRPr="000F6CFF">
        <w:rPr>
          <w:rFonts w:ascii="Book Antiqua" w:hAnsi="Book Antiqua"/>
          <w:b/>
          <w:sz w:val="20"/>
          <w:szCs w:val="20"/>
        </w:rPr>
        <w:t xml:space="preserve">Μεταμορφώσεως του </w:t>
      </w:r>
      <w:proofErr w:type="spellStart"/>
      <w:r w:rsidRPr="000F6CFF">
        <w:rPr>
          <w:rFonts w:ascii="Book Antiqua" w:hAnsi="Book Antiqua"/>
          <w:b/>
          <w:sz w:val="20"/>
          <w:szCs w:val="20"/>
        </w:rPr>
        <w:t>Σωτήρος</w:t>
      </w:r>
      <w:proofErr w:type="spellEnd"/>
      <w:r>
        <w:rPr>
          <w:rFonts w:ascii="Book Antiqua" w:hAnsi="Book Antiqua"/>
          <w:b/>
          <w:bCs/>
          <w:sz w:val="20"/>
          <w:szCs w:val="20"/>
        </w:rPr>
        <w:t>» κοινότητα Επανομής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(παραλία Επανομής)</w:t>
      </w:r>
      <w:r>
        <w:rPr>
          <w:rFonts w:ascii="Book Antiqua" w:hAnsi="Book Antiqua"/>
          <w:sz w:val="20"/>
          <w:szCs w:val="20"/>
        </w:rPr>
        <w:t xml:space="preserve"> Δήμου Θερμαϊκού (</w:t>
      </w:r>
      <w:r w:rsidRPr="000F6CFF">
        <w:rPr>
          <w:rFonts w:ascii="Book Antiqua" w:hAnsi="Book Antiqua"/>
          <w:b/>
          <w:sz w:val="20"/>
          <w:szCs w:val="20"/>
        </w:rPr>
        <w:t>06 Αυγούστου 2023</w:t>
      </w:r>
      <w:r>
        <w:rPr>
          <w:rFonts w:ascii="Book Antiqua" w:hAnsi="Book Antiqua"/>
          <w:b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, η οποία θα διεξαχθεί την περίοδο (με στήσιμο πάγκων στις </w:t>
      </w:r>
      <w:r w:rsidRPr="000F6CFF">
        <w:rPr>
          <w:rFonts w:ascii="Book Antiqua" w:hAnsi="Book Antiqua"/>
          <w:sz w:val="20"/>
          <w:szCs w:val="20"/>
        </w:rPr>
        <w:t xml:space="preserve">04 Αυγούστου) </w:t>
      </w:r>
      <w:r w:rsidRPr="000F6CFF">
        <w:rPr>
          <w:rFonts w:ascii="Book Antiqua" w:hAnsi="Book Antiqua"/>
          <w:b/>
          <w:sz w:val="20"/>
          <w:szCs w:val="20"/>
          <w:u w:val="single"/>
        </w:rPr>
        <w:t>05 – 06 Αυγούστου 2023</w:t>
      </w:r>
      <w:r>
        <w:rPr>
          <w:rFonts w:ascii="Book Antiqua" w:hAnsi="Book Antiqua"/>
          <w:sz w:val="20"/>
          <w:szCs w:val="20"/>
        </w:rPr>
        <w:t xml:space="preserve">, </w:t>
      </w:r>
    </w:p>
    <w:p w:rsidR="008D3D4C" w:rsidRPr="004E4C67" w:rsidRDefault="004E4C67" w:rsidP="004E4C67">
      <w:pPr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  <w:u w:val="single"/>
        </w:rPr>
        <w:t xml:space="preserve">θα γίνεται από </w:t>
      </w:r>
      <w:r w:rsidRPr="004E4C67">
        <w:rPr>
          <w:rFonts w:ascii="Book Antiqua" w:hAnsi="Book Antiqua"/>
          <w:b/>
          <w:bCs/>
          <w:sz w:val="20"/>
          <w:szCs w:val="20"/>
          <w:u w:val="single"/>
        </w:rPr>
        <w:t>17</w:t>
      </w:r>
      <w:r>
        <w:rPr>
          <w:rFonts w:ascii="Book Antiqua" w:hAnsi="Book Antiqua"/>
          <w:b/>
          <w:bCs/>
          <w:sz w:val="20"/>
          <w:szCs w:val="20"/>
          <w:u w:val="single"/>
        </w:rPr>
        <w:t>/0</w:t>
      </w:r>
      <w:r w:rsidRPr="004E4C67">
        <w:rPr>
          <w:rFonts w:ascii="Book Antiqua" w:hAnsi="Book Antiqua"/>
          <w:b/>
          <w:bCs/>
          <w:sz w:val="20"/>
          <w:szCs w:val="20"/>
          <w:u w:val="single"/>
        </w:rPr>
        <w:t>7</w:t>
      </w:r>
      <w:r>
        <w:rPr>
          <w:rFonts w:ascii="Book Antiqua" w:hAnsi="Book Antiqua"/>
          <w:b/>
          <w:bCs/>
          <w:sz w:val="20"/>
          <w:szCs w:val="20"/>
          <w:u w:val="single"/>
        </w:rPr>
        <w:t xml:space="preserve">/2023 έως και </w:t>
      </w:r>
      <w:r w:rsidRPr="004E4C67">
        <w:rPr>
          <w:rFonts w:ascii="Book Antiqua" w:hAnsi="Book Antiqua"/>
          <w:b/>
          <w:bCs/>
          <w:sz w:val="20"/>
          <w:szCs w:val="20"/>
          <w:u w:val="single"/>
        </w:rPr>
        <w:t>28</w:t>
      </w:r>
      <w:r>
        <w:rPr>
          <w:rFonts w:ascii="Book Antiqua" w:hAnsi="Book Antiqua"/>
          <w:b/>
          <w:bCs/>
          <w:sz w:val="20"/>
          <w:szCs w:val="20"/>
          <w:u w:val="single"/>
        </w:rPr>
        <w:t>/0</w:t>
      </w:r>
      <w:r w:rsidRPr="004E4C67">
        <w:rPr>
          <w:rFonts w:ascii="Book Antiqua" w:hAnsi="Book Antiqua"/>
          <w:b/>
          <w:bCs/>
          <w:sz w:val="20"/>
          <w:szCs w:val="20"/>
          <w:u w:val="single"/>
        </w:rPr>
        <w:t>7</w:t>
      </w:r>
      <w:r>
        <w:rPr>
          <w:rFonts w:ascii="Book Antiqua" w:hAnsi="Book Antiqua"/>
          <w:b/>
          <w:bCs/>
          <w:sz w:val="20"/>
          <w:szCs w:val="20"/>
          <w:u w:val="single"/>
        </w:rPr>
        <w:t>/2023</w:t>
      </w:r>
      <w:r>
        <w:rPr>
          <w:rFonts w:ascii="Book Antiqua" w:hAnsi="Book Antiqua"/>
          <w:sz w:val="20"/>
          <w:szCs w:val="20"/>
        </w:rPr>
        <w:t>, με τους ακόλουθους τρόπους:</w:t>
      </w:r>
      <w:r>
        <w:rPr>
          <w:rFonts w:ascii="Book Antiqua" w:hAnsi="Book Antiqua"/>
          <w:b/>
          <w:bCs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 xml:space="preserve">                                                  </w:t>
      </w:r>
      <w:r w:rsidR="00E57F2D" w:rsidRPr="000F6CFF">
        <w:rPr>
          <w:rFonts w:ascii="Book Antiqua" w:hAnsi="Book Antiqua"/>
          <w:b/>
          <w:sz w:val="20"/>
          <w:szCs w:val="20"/>
        </w:rPr>
        <w:t>α)</w:t>
      </w:r>
      <w:r w:rsidR="00E57F2D" w:rsidRPr="000F6CFF">
        <w:rPr>
          <w:rFonts w:ascii="Book Antiqua" w:hAnsi="Book Antiqua"/>
          <w:sz w:val="20"/>
          <w:szCs w:val="20"/>
        </w:rPr>
        <w:t xml:space="preserve"> </w:t>
      </w:r>
      <w:r w:rsidR="00EE5898" w:rsidRPr="000F6CFF">
        <w:rPr>
          <w:rFonts w:ascii="Book Antiqua" w:hAnsi="Book Antiqua"/>
          <w:sz w:val="20"/>
          <w:szCs w:val="20"/>
        </w:rPr>
        <w:t xml:space="preserve">είτε με αυτοπρόσωπη παρουσία κατά τις ώρες 8.30π.μ.-13.30μ.μ. στο Γραφείο Ρύθμισης Εμπορικών Δραστηριοτήτων στο Δημαρχείο Θερμαϊκού Μεγάλου Αλεξάνδρου 2 – </w:t>
      </w:r>
      <w:proofErr w:type="spellStart"/>
      <w:r w:rsidR="00EE5898" w:rsidRPr="000F6CFF">
        <w:rPr>
          <w:rFonts w:ascii="Book Antiqua" w:hAnsi="Book Antiqua"/>
          <w:sz w:val="20"/>
          <w:szCs w:val="20"/>
        </w:rPr>
        <w:t>Περαία</w:t>
      </w:r>
      <w:proofErr w:type="spellEnd"/>
      <w:r w:rsidR="00E57F2D" w:rsidRPr="000F6CFF">
        <w:rPr>
          <w:rFonts w:ascii="Book Antiqua" w:hAnsi="Book Antiqua"/>
          <w:sz w:val="20"/>
          <w:szCs w:val="20"/>
        </w:rPr>
        <w:t xml:space="preserve">, </w:t>
      </w:r>
      <w:r>
        <w:rPr>
          <w:rFonts w:ascii="Book Antiqua" w:hAnsi="Book Antiqua"/>
          <w:sz w:val="20"/>
          <w:szCs w:val="20"/>
        </w:rPr>
        <w:t xml:space="preserve">ισόγειο                                                                                                                                                       </w:t>
      </w:r>
      <w:r w:rsidR="00E54A50" w:rsidRPr="000F6CFF">
        <w:rPr>
          <w:rFonts w:ascii="Book Antiqua" w:hAnsi="Book Antiqua"/>
          <w:b/>
          <w:sz w:val="20"/>
          <w:szCs w:val="20"/>
        </w:rPr>
        <w:t>β)</w:t>
      </w:r>
      <w:r w:rsidR="00E54A50" w:rsidRPr="000F6CFF">
        <w:rPr>
          <w:rFonts w:ascii="Book Antiqua" w:hAnsi="Book Antiqua"/>
          <w:sz w:val="20"/>
          <w:szCs w:val="20"/>
        </w:rPr>
        <w:t xml:space="preserve"> είτε με αποστολή της αίτησης και των δικαιολογητικών ηλεκτρονικά στο </w:t>
      </w:r>
      <w:r w:rsidR="00E54A50" w:rsidRPr="000F6CFF">
        <w:rPr>
          <w:rFonts w:ascii="Book Antiqua" w:hAnsi="Book Antiqua"/>
          <w:sz w:val="20"/>
          <w:szCs w:val="20"/>
          <w:lang w:val="en-US"/>
        </w:rPr>
        <w:t>email</w:t>
      </w:r>
      <w:r w:rsidR="00E54A50" w:rsidRPr="000F6CFF">
        <w:rPr>
          <w:rFonts w:ascii="Book Antiqua" w:hAnsi="Book Antiqua"/>
          <w:sz w:val="20"/>
          <w:szCs w:val="20"/>
        </w:rPr>
        <w:t xml:space="preserve"> </w:t>
      </w:r>
      <w:hyperlink r:id="rId5" w:history="1">
        <w:r w:rsidRPr="00AD2318">
          <w:rPr>
            <w:rStyle w:val="-"/>
            <w:rFonts w:ascii="Book Antiqua" w:hAnsi="Book Antiqua"/>
            <w:b/>
            <w:sz w:val="20"/>
            <w:szCs w:val="20"/>
            <w:lang w:val="en-US"/>
          </w:rPr>
          <w:t>katastimata</w:t>
        </w:r>
        <w:r w:rsidRPr="00AD2318">
          <w:rPr>
            <w:rStyle w:val="-"/>
            <w:rFonts w:ascii="Book Antiqua" w:hAnsi="Book Antiqua"/>
            <w:b/>
            <w:sz w:val="20"/>
            <w:szCs w:val="20"/>
          </w:rPr>
          <w:t>@</w:t>
        </w:r>
        <w:r w:rsidRPr="00AD2318">
          <w:rPr>
            <w:rStyle w:val="-"/>
            <w:rFonts w:ascii="Book Antiqua" w:hAnsi="Book Antiqua"/>
            <w:b/>
            <w:sz w:val="20"/>
            <w:szCs w:val="20"/>
            <w:lang w:val="en-US"/>
          </w:rPr>
          <w:t>thermaikos</w:t>
        </w:r>
        <w:r w:rsidRPr="00AD2318">
          <w:rPr>
            <w:rStyle w:val="-"/>
            <w:rFonts w:ascii="Book Antiqua" w:hAnsi="Book Antiqua"/>
            <w:b/>
            <w:sz w:val="20"/>
            <w:szCs w:val="20"/>
          </w:rPr>
          <w:t>.</w:t>
        </w:r>
        <w:r w:rsidRPr="00AD2318">
          <w:rPr>
            <w:rStyle w:val="-"/>
            <w:rFonts w:ascii="Book Antiqua" w:hAnsi="Book Antiqua"/>
            <w:b/>
            <w:sz w:val="20"/>
            <w:szCs w:val="20"/>
            <w:lang w:val="en-US"/>
          </w:rPr>
          <w:t>gr</w:t>
        </w:r>
      </w:hyperlink>
      <w:r w:rsidRPr="004E4C67">
        <w:rPr>
          <w:rFonts w:ascii="Book Antiqua" w:hAnsi="Book Antiqua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Book Antiqua" w:hAnsi="Book Antiqua"/>
          <w:b/>
          <w:bCs/>
          <w:sz w:val="20"/>
          <w:szCs w:val="20"/>
        </w:rPr>
        <w:t xml:space="preserve">                </w:t>
      </w:r>
      <w:r w:rsidRPr="004E4C67">
        <w:rPr>
          <w:rFonts w:ascii="Book Antiqua" w:hAnsi="Book Antiqua"/>
          <w:b/>
          <w:bCs/>
          <w:sz w:val="20"/>
          <w:szCs w:val="20"/>
        </w:rPr>
        <w:t xml:space="preserve"> </w:t>
      </w:r>
      <w:r w:rsidR="00E57F2D" w:rsidRPr="004E4C67">
        <w:rPr>
          <w:rFonts w:ascii="Book Antiqua" w:hAnsi="Book Antiqua"/>
          <w:sz w:val="20"/>
          <w:szCs w:val="20"/>
        </w:rPr>
        <w:t xml:space="preserve">Η αίτηση θα πρέπει να συνοδεύεται από όλα τα </w:t>
      </w:r>
      <w:r w:rsidR="008D3D4C" w:rsidRPr="004E4C67">
        <w:rPr>
          <w:rFonts w:ascii="Book Antiqua" w:hAnsi="Book Antiqua"/>
          <w:sz w:val="20"/>
          <w:szCs w:val="20"/>
        </w:rPr>
        <w:t>ακόλουθα</w:t>
      </w:r>
      <w:r w:rsidR="00E57F2D" w:rsidRPr="004E4C67">
        <w:rPr>
          <w:rFonts w:ascii="Book Antiqua" w:hAnsi="Book Antiqua"/>
          <w:sz w:val="20"/>
          <w:szCs w:val="20"/>
        </w:rPr>
        <w:t xml:space="preserve"> δικαιολογητικά</w:t>
      </w:r>
      <w:r w:rsidR="008D3D4C" w:rsidRPr="004E4C67">
        <w:rPr>
          <w:rFonts w:ascii="Book Antiqua" w:hAnsi="Book Antiqua"/>
          <w:sz w:val="20"/>
          <w:szCs w:val="20"/>
        </w:rPr>
        <w:t>:</w:t>
      </w:r>
    </w:p>
    <w:p w:rsidR="008D3D4C" w:rsidRPr="000F6CFF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1. </w:t>
      </w:r>
      <w:r w:rsidRPr="000F6CFF">
        <w:rPr>
          <w:rFonts w:ascii="Book Antiqua" w:hAnsi="Book Antiqua"/>
          <w:b/>
          <w:sz w:val="20"/>
          <w:szCs w:val="20"/>
        </w:rPr>
        <w:t>Αντίγραφο Αστυνομικής Ταυτότητας ή Άδεια Διαμονής πλήρους κάλυψης (για αλλοδαπούς)</w:t>
      </w:r>
    </w:p>
    <w:p w:rsidR="008D3D4C" w:rsidRPr="000F6CFF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2. </w:t>
      </w:r>
      <w:r w:rsidRPr="000F6CFF">
        <w:rPr>
          <w:rFonts w:ascii="Book Antiqua" w:hAnsi="Book Antiqua"/>
          <w:b/>
          <w:sz w:val="20"/>
          <w:szCs w:val="20"/>
        </w:rPr>
        <w:t>Άδεια Υπαίθριου Εμπορίου, κατά περίπτωση, όπως</w:t>
      </w:r>
      <w:r w:rsidRPr="000F6CFF">
        <w:rPr>
          <w:rFonts w:ascii="Book Antiqua" w:hAnsi="Book Antiqua"/>
          <w:sz w:val="20"/>
          <w:szCs w:val="20"/>
        </w:rPr>
        <w:t>:</w:t>
      </w:r>
    </w:p>
    <w:p w:rsidR="008D3D4C" w:rsidRPr="000F6CFF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>Α) Άδεια παραγωγού πωλητή σε λαϊκή αγορά</w:t>
      </w:r>
    </w:p>
    <w:p w:rsidR="008D3D4C" w:rsidRPr="000F6CFF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>Β) Άδεια επαγγελματία πωλητή σε λαϊκή αγορά</w:t>
      </w:r>
    </w:p>
    <w:p w:rsidR="008D3D4C" w:rsidRPr="000F6CFF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Γ) Βεβαίωση δραστηριοποίησης ετήσιας διάρκειας στις βραχυχρόνιες αγορές (για </w:t>
      </w:r>
      <w:r w:rsidR="00356395" w:rsidRPr="00356395">
        <w:rPr>
          <w:rFonts w:ascii="Book Antiqua" w:hAnsi="Book Antiqua"/>
          <w:sz w:val="20"/>
          <w:szCs w:val="20"/>
        </w:rPr>
        <w:t xml:space="preserve"> </w:t>
      </w:r>
      <w:r w:rsidRPr="000F6CFF">
        <w:rPr>
          <w:rFonts w:ascii="Book Antiqua" w:hAnsi="Book Antiqua"/>
          <w:sz w:val="20"/>
          <w:szCs w:val="20"/>
        </w:rPr>
        <w:t>όσους διαθέτουν κατάστημα)</w:t>
      </w:r>
    </w:p>
    <w:p w:rsidR="008D3D4C" w:rsidRPr="000F6CFF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>Δ) Άδεια πωλητή χειροτέχνη καλλιτέχνη</w:t>
      </w:r>
    </w:p>
    <w:p w:rsidR="008D3D4C" w:rsidRPr="000F6CFF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>Ε) Άδεια Παραγωγού Μικροπωλητή</w:t>
      </w:r>
    </w:p>
    <w:p w:rsidR="008D3D4C" w:rsidRPr="000F6CFF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ΣΤ) Άδεια καντίνας </w:t>
      </w:r>
    </w:p>
    <w:p w:rsidR="008D3D4C" w:rsidRPr="000F6CFF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3. </w:t>
      </w:r>
      <w:r w:rsidRPr="000F6CFF">
        <w:rPr>
          <w:rFonts w:ascii="Book Antiqua" w:hAnsi="Book Antiqua"/>
          <w:b/>
          <w:sz w:val="20"/>
          <w:szCs w:val="20"/>
        </w:rPr>
        <w:t>Πιστοποιητικό υγείας όπου απαιτείται</w:t>
      </w:r>
    </w:p>
    <w:p w:rsidR="008D3D4C" w:rsidRPr="000F6CFF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4. </w:t>
      </w:r>
      <w:r w:rsidRPr="000F6CFF">
        <w:rPr>
          <w:rFonts w:ascii="Book Antiqua" w:hAnsi="Book Antiqua"/>
          <w:b/>
          <w:sz w:val="20"/>
          <w:szCs w:val="20"/>
        </w:rPr>
        <w:t>Απόδειξη ταμειακής μηχανής</w:t>
      </w:r>
    </w:p>
    <w:p w:rsidR="00356395" w:rsidRPr="0097573B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5. </w:t>
      </w:r>
      <w:r w:rsidRPr="000F6CFF">
        <w:rPr>
          <w:rFonts w:ascii="Book Antiqua" w:hAnsi="Book Antiqua"/>
          <w:b/>
          <w:sz w:val="20"/>
          <w:szCs w:val="20"/>
        </w:rPr>
        <w:t>Βεβαίωση έναρξης δραστηριότητας από TAXISNET</w:t>
      </w:r>
      <w:r w:rsidR="00E57F2D" w:rsidRPr="000F6CFF">
        <w:rPr>
          <w:rFonts w:ascii="Book Antiqua" w:hAnsi="Book Antiqua"/>
          <w:sz w:val="20"/>
          <w:szCs w:val="20"/>
        </w:rPr>
        <w:t xml:space="preserve"> </w:t>
      </w:r>
    </w:p>
    <w:p w:rsidR="000F6CFF" w:rsidRPr="00356395" w:rsidRDefault="00AA6633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b/>
          <w:sz w:val="20"/>
          <w:szCs w:val="20"/>
          <w:u w:val="single"/>
        </w:rPr>
        <w:t>Αιτήσεις που δε θα συνοδεύονται από τα προβλεπόμενα δικαιολογητικά δε θα γίνονται δεκτές.</w:t>
      </w:r>
      <w:r w:rsidR="00DD59B7" w:rsidRPr="000F6CFF">
        <w:rPr>
          <w:rFonts w:ascii="Book Antiqua" w:hAnsi="Book Antiqua"/>
          <w:sz w:val="20"/>
          <w:szCs w:val="20"/>
        </w:rPr>
        <w:t xml:space="preserve"> Επιπλέον, για την έκδοση της άδειας συμμετοχής απαραίτητη προϋπόθεση είναι η μη ύπαρξη ληξιπρόθεσμων οφειλών των ενδιαφερόμενων προς το Δήμο Θερμαϊκού</w:t>
      </w:r>
      <w:r w:rsidR="00B27D75" w:rsidRPr="000F6CFF">
        <w:rPr>
          <w:rFonts w:ascii="Book Antiqua" w:hAnsi="Book Antiqua"/>
          <w:sz w:val="20"/>
          <w:szCs w:val="20"/>
        </w:rPr>
        <w:t xml:space="preserve"> (Ν.3463/2006, Αρ.285).</w:t>
      </w:r>
    </w:p>
    <w:p w:rsidR="00AA6633" w:rsidRPr="000F6CFF" w:rsidRDefault="00AA6633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Βάσει της ισχύουσας απόφασης δημοτικού συμβουλίου (ΑΔΑ: ΩΔ5ΡΩΡ2-ΡΕΕ), τα προβλεπόμενα τέλη για τη συμμετοχή στην εν λόγω πανήγυρη είναι: </w:t>
      </w:r>
    </w:p>
    <w:p w:rsidR="00AA6633" w:rsidRPr="000F6CFF" w:rsidRDefault="00AA6633" w:rsidP="00AA663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proofErr w:type="spellStart"/>
      <w:r w:rsidRPr="000F6CFF">
        <w:rPr>
          <w:rFonts w:ascii="Book Antiqua" w:hAnsi="Book Antiqua"/>
          <w:sz w:val="20"/>
          <w:szCs w:val="20"/>
        </w:rPr>
        <w:t>Mικροπωλητές</w:t>
      </w:r>
      <w:proofErr w:type="spellEnd"/>
      <w:r w:rsidRPr="000F6CFF">
        <w:rPr>
          <w:rFonts w:ascii="Book Antiqua" w:hAnsi="Book Antiqua"/>
          <w:sz w:val="20"/>
          <w:szCs w:val="20"/>
        </w:rPr>
        <w:t xml:space="preserve"> </w:t>
      </w:r>
      <w:r w:rsidR="00C2688A" w:rsidRPr="00356395">
        <w:rPr>
          <w:rFonts w:ascii="Book Antiqua" w:hAnsi="Book Antiqua"/>
          <w:b/>
          <w:sz w:val="20"/>
          <w:szCs w:val="20"/>
        </w:rPr>
        <w:t>10</w:t>
      </w:r>
      <w:r w:rsidRPr="00356395">
        <w:rPr>
          <w:rFonts w:ascii="Book Antiqua" w:hAnsi="Book Antiqua"/>
          <w:b/>
          <w:sz w:val="20"/>
          <w:szCs w:val="20"/>
        </w:rPr>
        <w:t>,00€</w:t>
      </w:r>
      <w:r w:rsidRPr="000F6CFF">
        <w:rPr>
          <w:rFonts w:ascii="Book Antiqua" w:hAnsi="Book Antiqua"/>
          <w:sz w:val="20"/>
          <w:szCs w:val="20"/>
        </w:rPr>
        <w:t xml:space="preserve"> το </w:t>
      </w:r>
      <w:r w:rsidRPr="000F6CFF">
        <w:rPr>
          <w:rFonts w:ascii="Book Antiqua" w:hAnsi="Book Antiqua"/>
          <w:b/>
          <w:sz w:val="20"/>
          <w:szCs w:val="20"/>
        </w:rPr>
        <w:t>τρέχον μέτρο</w:t>
      </w:r>
      <w:r w:rsidRPr="000F6CFF">
        <w:rPr>
          <w:rFonts w:ascii="Book Antiqua" w:hAnsi="Book Antiqua"/>
          <w:sz w:val="20"/>
          <w:szCs w:val="20"/>
        </w:rPr>
        <w:t xml:space="preserve"> με πλάτος </w:t>
      </w:r>
      <w:r w:rsidR="00101087" w:rsidRPr="000F6CFF">
        <w:rPr>
          <w:rFonts w:ascii="Book Antiqua" w:hAnsi="Book Antiqua"/>
          <w:sz w:val="20"/>
          <w:szCs w:val="20"/>
        </w:rPr>
        <w:t xml:space="preserve">πάγκου </w:t>
      </w:r>
      <w:r w:rsidRPr="000F6CFF">
        <w:rPr>
          <w:rFonts w:ascii="Book Antiqua" w:hAnsi="Book Antiqua"/>
          <w:sz w:val="20"/>
          <w:szCs w:val="20"/>
        </w:rPr>
        <w:t>2 μέτρα</w:t>
      </w:r>
      <w:r w:rsidR="00641224" w:rsidRPr="000F6CFF">
        <w:rPr>
          <w:rFonts w:ascii="Book Antiqua" w:hAnsi="Book Antiqua"/>
          <w:sz w:val="20"/>
          <w:szCs w:val="20"/>
        </w:rPr>
        <w:t xml:space="preserve"> (αδειούχοι, βεβαιώσεων δραστηριοποίησης – παραγωγών &amp; επαγγελματιών πωλητών λαϊκών αγορών)</w:t>
      </w:r>
      <w:r w:rsidRPr="000F6CFF">
        <w:rPr>
          <w:rFonts w:ascii="Book Antiqua" w:hAnsi="Book Antiqua"/>
          <w:sz w:val="20"/>
          <w:szCs w:val="20"/>
        </w:rPr>
        <w:t>.</w:t>
      </w:r>
    </w:p>
    <w:p w:rsidR="00DD59B7" w:rsidRPr="000F6CFF" w:rsidRDefault="00DD59B7" w:rsidP="00AA663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Καταστηματάρχες </w:t>
      </w:r>
      <w:r w:rsidR="00101087" w:rsidRPr="000F6CFF">
        <w:rPr>
          <w:rFonts w:ascii="Book Antiqua" w:hAnsi="Book Antiqua"/>
          <w:sz w:val="20"/>
          <w:szCs w:val="20"/>
        </w:rPr>
        <w:t>(</w:t>
      </w:r>
      <w:r w:rsidR="00101087" w:rsidRPr="000F6CFF">
        <w:rPr>
          <w:rFonts w:ascii="Book Antiqua" w:hAnsi="Book Antiqua" w:cs="TimesNewRoman"/>
          <w:b/>
          <w:sz w:val="20"/>
          <w:szCs w:val="20"/>
        </w:rPr>
        <w:t>οι οποίοι διατηρούν καταστήματα στο χώρο διεξαγωγής της εμποροπανήγυρης)</w:t>
      </w:r>
      <w:r w:rsidR="00101087" w:rsidRPr="000F6CFF">
        <w:rPr>
          <w:rFonts w:ascii="Book Antiqua" w:hAnsi="Book Antiqua"/>
          <w:sz w:val="20"/>
          <w:szCs w:val="20"/>
        </w:rPr>
        <w:t xml:space="preserve"> </w:t>
      </w:r>
      <w:r w:rsidR="00C2688A" w:rsidRPr="00356395">
        <w:rPr>
          <w:rFonts w:ascii="Book Antiqua" w:hAnsi="Book Antiqua"/>
          <w:b/>
          <w:sz w:val="20"/>
          <w:szCs w:val="20"/>
        </w:rPr>
        <w:t>6</w:t>
      </w:r>
      <w:r w:rsidRPr="00356395">
        <w:rPr>
          <w:rFonts w:ascii="Book Antiqua" w:hAnsi="Book Antiqua"/>
          <w:b/>
          <w:sz w:val="20"/>
          <w:szCs w:val="20"/>
        </w:rPr>
        <w:t>,00€</w:t>
      </w:r>
      <w:r w:rsidRPr="000F6CFF">
        <w:rPr>
          <w:rFonts w:ascii="Book Antiqua" w:hAnsi="Book Antiqua"/>
          <w:sz w:val="20"/>
          <w:szCs w:val="20"/>
        </w:rPr>
        <w:t xml:space="preserve"> το τρέχον μέτρο με πλάτος 2 μέτρα.</w:t>
      </w:r>
    </w:p>
    <w:p w:rsidR="00AA6633" w:rsidRPr="000F6CFF" w:rsidRDefault="00AA6633" w:rsidP="00AA663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Καντίνες </w:t>
      </w:r>
      <w:r w:rsidR="0056103A" w:rsidRPr="00356395">
        <w:rPr>
          <w:rFonts w:ascii="Book Antiqua" w:hAnsi="Book Antiqua"/>
          <w:b/>
          <w:sz w:val="20"/>
          <w:szCs w:val="20"/>
        </w:rPr>
        <w:t>1</w:t>
      </w:r>
      <w:r w:rsidRPr="00356395">
        <w:rPr>
          <w:rFonts w:ascii="Book Antiqua" w:hAnsi="Book Antiqua"/>
          <w:b/>
          <w:sz w:val="20"/>
          <w:szCs w:val="20"/>
        </w:rPr>
        <w:t>00,00€ εφάπαξ</w:t>
      </w:r>
      <w:r w:rsidRPr="000F6CFF">
        <w:rPr>
          <w:rFonts w:ascii="Book Antiqua" w:hAnsi="Book Antiqua"/>
          <w:sz w:val="20"/>
          <w:szCs w:val="20"/>
        </w:rPr>
        <w:t>.</w:t>
      </w:r>
    </w:p>
    <w:p w:rsidR="00AA6633" w:rsidRPr="000F6CFF" w:rsidRDefault="00AA6633" w:rsidP="00AA663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Λουκουμάδες </w:t>
      </w:r>
      <w:r w:rsidR="0056103A" w:rsidRPr="00356395">
        <w:rPr>
          <w:rFonts w:ascii="Book Antiqua" w:hAnsi="Book Antiqua"/>
          <w:b/>
          <w:sz w:val="20"/>
          <w:szCs w:val="20"/>
        </w:rPr>
        <w:t>60</w:t>
      </w:r>
      <w:r w:rsidRPr="00356395">
        <w:rPr>
          <w:rFonts w:ascii="Book Antiqua" w:hAnsi="Book Antiqua"/>
          <w:b/>
          <w:sz w:val="20"/>
          <w:szCs w:val="20"/>
        </w:rPr>
        <w:t>,00€</w:t>
      </w:r>
      <w:r w:rsidR="00356395" w:rsidRPr="00356395">
        <w:rPr>
          <w:rFonts w:ascii="Book Antiqua" w:hAnsi="Book Antiqua"/>
          <w:b/>
          <w:sz w:val="20"/>
          <w:szCs w:val="20"/>
        </w:rPr>
        <w:t xml:space="preserve"> </w:t>
      </w:r>
      <w:r w:rsidRPr="00356395">
        <w:rPr>
          <w:rFonts w:ascii="Book Antiqua" w:hAnsi="Book Antiqua"/>
          <w:b/>
          <w:sz w:val="20"/>
          <w:szCs w:val="20"/>
        </w:rPr>
        <w:t>(</w:t>
      </w:r>
      <w:r w:rsidRPr="000F6CFF">
        <w:rPr>
          <w:rFonts w:ascii="Book Antiqua" w:hAnsi="Book Antiqua"/>
          <w:sz w:val="20"/>
          <w:szCs w:val="20"/>
        </w:rPr>
        <w:t>για πάγκο δύο μέτρων, και το υπερβάλλον με το ισχύον</w:t>
      </w:r>
    </w:p>
    <w:p w:rsidR="00AA6633" w:rsidRPr="00356395" w:rsidRDefault="00AA6633" w:rsidP="00356395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356395">
        <w:rPr>
          <w:rFonts w:ascii="Book Antiqua" w:hAnsi="Book Antiqua"/>
          <w:sz w:val="20"/>
          <w:szCs w:val="20"/>
        </w:rPr>
        <w:t>τέλος ανά μέτρο για τους μικροπωλητές)</w:t>
      </w:r>
    </w:p>
    <w:p w:rsidR="00AA6633" w:rsidRPr="000F6CFF" w:rsidRDefault="00AA6633" w:rsidP="00AA663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>Ψησταρ</w:t>
      </w:r>
      <w:r w:rsidR="00B24F86" w:rsidRPr="000F6CFF">
        <w:rPr>
          <w:rFonts w:ascii="Book Antiqua" w:hAnsi="Book Antiqua"/>
          <w:sz w:val="20"/>
          <w:szCs w:val="20"/>
        </w:rPr>
        <w:t>ιέ</w:t>
      </w:r>
      <w:r w:rsidRPr="000F6CFF">
        <w:rPr>
          <w:rFonts w:ascii="Book Antiqua" w:hAnsi="Book Antiqua"/>
          <w:sz w:val="20"/>
          <w:szCs w:val="20"/>
        </w:rPr>
        <w:t>ς</w:t>
      </w:r>
      <w:r w:rsidR="00B24F86" w:rsidRPr="000F6CFF">
        <w:rPr>
          <w:rFonts w:ascii="Book Antiqua" w:hAnsi="Book Antiqua"/>
          <w:sz w:val="20"/>
          <w:szCs w:val="20"/>
        </w:rPr>
        <w:t xml:space="preserve"> </w:t>
      </w:r>
      <w:r w:rsidR="0056103A" w:rsidRPr="00356395">
        <w:rPr>
          <w:rFonts w:ascii="Book Antiqua" w:hAnsi="Book Antiqua"/>
          <w:b/>
          <w:sz w:val="20"/>
          <w:szCs w:val="20"/>
        </w:rPr>
        <w:t>35</w:t>
      </w:r>
      <w:r w:rsidRPr="00356395">
        <w:rPr>
          <w:rFonts w:ascii="Book Antiqua" w:hAnsi="Book Antiqua"/>
          <w:b/>
          <w:sz w:val="20"/>
          <w:szCs w:val="20"/>
        </w:rPr>
        <w:t>,00€</w:t>
      </w:r>
      <w:r w:rsidRPr="000F6CFF">
        <w:rPr>
          <w:rFonts w:ascii="Book Antiqua" w:hAnsi="Book Antiqua"/>
          <w:sz w:val="20"/>
          <w:szCs w:val="20"/>
        </w:rPr>
        <w:t xml:space="preserve"> το τρέχον μέτρο.</w:t>
      </w:r>
    </w:p>
    <w:p w:rsidR="00AA6633" w:rsidRPr="000F6CFF" w:rsidRDefault="00683089" w:rsidP="00AA663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 xml:space="preserve">Λούνα </w:t>
      </w:r>
      <w:proofErr w:type="spellStart"/>
      <w:r w:rsidRPr="000F6CFF">
        <w:rPr>
          <w:rFonts w:ascii="Book Antiqua" w:hAnsi="Book Antiqua"/>
          <w:sz w:val="20"/>
          <w:szCs w:val="20"/>
        </w:rPr>
        <w:t>Πάρκ</w:t>
      </w:r>
      <w:proofErr w:type="spellEnd"/>
      <w:r w:rsidRPr="000F6CFF">
        <w:rPr>
          <w:rFonts w:ascii="Book Antiqua" w:hAnsi="Book Antiqua"/>
          <w:sz w:val="20"/>
          <w:szCs w:val="20"/>
        </w:rPr>
        <w:t xml:space="preserve"> - </w:t>
      </w:r>
      <w:r w:rsidR="00AA6633" w:rsidRPr="000F6CFF">
        <w:rPr>
          <w:rFonts w:ascii="Book Antiqua" w:hAnsi="Book Antiqua"/>
          <w:sz w:val="20"/>
          <w:szCs w:val="20"/>
        </w:rPr>
        <w:t xml:space="preserve">Κούνιες </w:t>
      </w:r>
      <w:r w:rsidRPr="00356395">
        <w:rPr>
          <w:rFonts w:ascii="Book Antiqua" w:hAnsi="Book Antiqua"/>
          <w:b/>
          <w:sz w:val="20"/>
          <w:szCs w:val="20"/>
        </w:rPr>
        <w:t>3</w:t>
      </w:r>
      <w:r w:rsidR="00AA6633" w:rsidRPr="00356395">
        <w:rPr>
          <w:rFonts w:ascii="Book Antiqua" w:hAnsi="Book Antiqua"/>
          <w:b/>
          <w:sz w:val="20"/>
          <w:szCs w:val="20"/>
        </w:rPr>
        <w:t xml:space="preserve">,00€ το </w:t>
      </w:r>
      <w:proofErr w:type="spellStart"/>
      <w:r w:rsidR="00AA6633" w:rsidRPr="00356395">
        <w:rPr>
          <w:rFonts w:ascii="Book Antiqua" w:hAnsi="Book Antiqua"/>
          <w:b/>
          <w:sz w:val="20"/>
          <w:szCs w:val="20"/>
        </w:rPr>
        <w:t>τ.μ</w:t>
      </w:r>
      <w:proofErr w:type="spellEnd"/>
      <w:r w:rsidR="00AA6633" w:rsidRPr="00356395">
        <w:rPr>
          <w:rFonts w:ascii="Book Antiqua" w:hAnsi="Book Antiqua"/>
          <w:b/>
          <w:sz w:val="20"/>
          <w:szCs w:val="20"/>
        </w:rPr>
        <w:t>.</w:t>
      </w:r>
    </w:p>
    <w:p w:rsidR="000F6CFF" w:rsidRPr="000F6CFF" w:rsidRDefault="00AA6633" w:rsidP="008D3D4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0F6CFF">
        <w:rPr>
          <w:rFonts w:ascii="Book Antiqua" w:hAnsi="Book Antiqua"/>
          <w:sz w:val="20"/>
          <w:szCs w:val="20"/>
        </w:rPr>
        <w:t>Η συμμετοχή στην πανήγυρη προϋποθέτει την προηγούμενη εμπρόθεσμη καταβολή των αναλογούντων τελών</w:t>
      </w:r>
      <w:r w:rsidR="00DD59B7" w:rsidRPr="000F6CFF">
        <w:rPr>
          <w:rFonts w:ascii="Book Antiqua" w:hAnsi="Book Antiqua"/>
          <w:sz w:val="20"/>
          <w:szCs w:val="20"/>
        </w:rPr>
        <w:t>.</w:t>
      </w:r>
      <w:r w:rsidR="00101087" w:rsidRPr="000F6CFF">
        <w:rPr>
          <w:rFonts w:ascii="Book Antiqua" w:hAnsi="Book Antiqua"/>
          <w:sz w:val="20"/>
          <w:szCs w:val="20"/>
        </w:rPr>
        <w:t xml:space="preserve"> </w:t>
      </w:r>
      <w:r w:rsidR="00101087" w:rsidRPr="000F6CFF">
        <w:rPr>
          <w:rFonts w:ascii="Book Antiqua" w:hAnsi="Book Antiqua"/>
          <w:b/>
          <w:sz w:val="20"/>
          <w:szCs w:val="20"/>
        </w:rPr>
        <w:t xml:space="preserve">Τα αιτούμενα μέτρα </w:t>
      </w:r>
      <w:r w:rsidR="00D42ED6" w:rsidRPr="000F6CFF">
        <w:rPr>
          <w:rFonts w:ascii="Book Antiqua" w:hAnsi="Book Antiqua"/>
          <w:b/>
          <w:sz w:val="20"/>
          <w:szCs w:val="20"/>
        </w:rPr>
        <w:t xml:space="preserve">κατά μήκος για πάγκο με πλάτος 2 μέτρων, </w:t>
      </w:r>
      <w:r w:rsidR="00101087" w:rsidRPr="000F6CFF">
        <w:rPr>
          <w:rFonts w:ascii="Book Antiqua" w:hAnsi="Book Antiqua"/>
          <w:b/>
          <w:sz w:val="20"/>
          <w:szCs w:val="20"/>
        </w:rPr>
        <w:t>θα υπολογίζονται σε ζυγό αριθμό (</w:t>
      </w:r>
      <w:proofErr w:type="spellStart"/>
      <w:r w:rsidR="00101087" w:rsidRPr="000F6CFF">
        <w:rPr>
          <w:rFonts w:ascii="Book Antiqua" w:hAnsi="Book Antiqua"/>
          <w:b/>
          <w:sz w:val="20"/>
          <w:szCs w:val="20"/>
        </w:rPr>
        <w:t>π.χ</w:t>
      </w:r>
      <w:proofErr w:type="spellEnd"/>
      <w:r w:rsidR="00101087" w:rsidRPr="000F6CFF">
        <w:rPr>
          <w:rFonts w:ascii="Book Antiqua" w:hAnsi="Book Antiqua"/>
          <w:b/>
          <w:sz w:val="20"/>
          <w:szCs w:val="20"/>
        </w:rPr>
        <w:t xml:space="preserve"> 2</w:t>
      </w:r>
      <w:r w:rsidR="00FF3C84" w:rsidRPr="000F6CFF">
        <w:rPr>
          <w:rFonts w:ascii="Book Antiqua" w:hAnsi="Book Antiqua"/>
          <w:b/>
          <w:sz w:val="20"/>
          <w:szCs w:val="20"/>
        </w:rPr>
        <w:t xml:space="preserve"> μέτρα</w:t>
      </w:r>
      <w:r w:rsidR="00101087" w:rsidRPr="000F6CFF">
        <w:rPr>
          <w:rFonts w:ascii="Book Antiqua" w:hAnsi="Book Antiqua"/>
          <w:b/>
          <w:sz w:val="20"/>
          <w:szCs w:val="20"/>
        </w:rPr>
        <w:t xml:space="preserve"> ή 4 ή 6 κλπ) </w:t>
      </w:r>
    </w:p>
    <w:p w:rsidR="004E4C67" w:rsidRPr="004E4C67" w:rsidRDefault="004E4C67" w:rsidP="004E4C67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4E4C67">
        <w:rPr>
          <w:rFonts w:ascii="Book Antiqua" w:hAnsi="Book Antiqua"/>
          <w:b/>
          <w:sz w:val="20"/>
          <w:szCs w:val="20"/>
          <w:u w:val="single"/>
        </w:rPr>
        <w:t xml:space="preserve">Για πληροφορίες οι ενδιαφερόμενοι μπορούν να απευθύνονται στο </w:t>
      </w:r>
      <w:proofErr w:type="spellStart"/>
      <w:r w:rsidRPr="004E4C67">
        <w:rPr>
          <w:rFonts w:ascii="Book Antiqua" w:hAnsi="Book Antiqua"/>
          <w:b/>
          <w:sz w:val="20"/>
          <w:szCs w:val="20"/>
          <w:u w:val="single"/>
        </w:rPr>
        <w:t>τηλ</w:t>
      </w:r>
      <w:proofErr w:type="spellEnd"/>
      <w:r w:rsidRPr="004E4C67">
        <w:rPr>
          <w:rFonts w:ascii="Book Antiqua" w:hAnsi="Book Antiqua"/>
          <w:b/>
          <w:sz w:val="20"/>
          <w:szCs w:val="20"/>
          <w:u w:val="single"/>
        </w:rPr>
        <w:t>. 23923 30068 – 23923 30088 κατά τις εργάσιμες μέρες και ώρες.</w:t>
      </w:r>
    </w:p>
    <w:p w:rsidR="00AA6633" w:rsidRPr="000F6CFF" w:rsidRDefault="00AA6633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sectPr w:rsidR="00AA6633" w:rsidRPr="000F6CFF" w:rsidSect="00FA5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E14C7"/>
    <w:multiLevelType w:val="hybridMultilevel"/>
    <w:tmpl w:val="B156A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71AA5"/>
    <w:rsid w:val="000F6CFF"/>
    <w:rsid w:val="00101087"/>
    <w:rsid w:val="00247A68"/>
    <w:rsid w:val="00356395"/>
    <w:rsid w:val="00390197"/>
    <w:rsid w:val="00464CB3"/>
    <w:rsid w:val="004E4C67"/>
    <w:rsid w:val="005555A3"/>
    <w:rsid w:val="0056103A"/>
    <w:rsid w:val="00640D35"/>
    <w:rsid w:val="00641224"/>
    <w:rsid w:val="00671AA5"/>
    <w:rsid w:val="00683089"/>
    <w:rsid w:val="006C0AB4"/>
    <w:rsid w:val="00793B0B"/>
    <w:rsid w:val="00812CEF"/>
    <w:rsid w:val="00864BC9"/>
    <w:rsid w:val="008718C8"/>
    <w:rsid w:val="008B77E8"/>
    <w:rsid w:val="008D3D4C"/>
    <w:rsid w:val="00957CB2"/>
    <w:rsid w:val="0097573B"/>
    <w:rsid w:val="00AA6633"/>
    <w:rsid w:val="00AA762C"/>
    <w:rsid w:val="00B163DD"/>
    <w:rsid w:val="00B24F86"/>
    <w:rsid w:val="00B27D75"/>
    <w:rsid w:val="00C2688A"/>
    <w:rsid w:val="00D42ED6"/>
    <w:rsid w:val="00DB66EF"/>
    <w:rsid w:val="00DD59B7"/>
    <w:rsid w:val="00E54A50"/>
    <w:rsid w:val="00E57F2D"/>
    <w:rsid w:val="00EE5898"/>
    <w:rsid w:val="00FA58F4"/>
    <w:rsid w:val="00F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3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6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stimata@thermaik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maditinos</dc:creator>
  <cp:lastModifiedBy>katastimata</cp:lastModifiedBy>
  <cp:revision>6</cp:revision>
  <dcterms:created xsi:type="dcterms:W3CDTF">2023-06-09T08:27:00Z</dcterms:created>
  <dcterms:modified xsi:type="dcterms:W3CDTF">2023-07-17T06:55:00Z</dcterms:modified>
</cp:coreProperties>
</file>